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7E09" w14:textId="12C84CD4" w:rsidR="0068406E" w:rsidRDefault="00DA294D" w:rsidP="00DA294D">
      <w:pPr>
        <w:contextualSpacing/>
        <w:jc w:val="center"/>
        <w:rPr>
          <w:bCs/>
          <w:color w:val="2F5496" w:themeColor="accent1" w:themeShade="BF"/>
          <w:sz w:val="28"/>
          <w:szCs w:val="28"/>
        </w:rPr>
      </w:pPr>
      <w:r>
        <w:rPr>
          <w:bCs/>
          <w:color w:val="2F5496" w:themeColor="accent1" w:themeShade="BF"/>
          <w:sz w:val="28"/>
          <w:szCs w:val="28"/>
        </w:rPr>
        <w:t>Minutes to the</w:t>
      </w:r>
      <w:r w:rsidRPr="00DA294D">
        <w:rPr>
          <w:bCs/>
          <w:color w:val="2F5496" w:themeColor="accent1" w:themeShade="BF"/>
          <w:sz w:val="28"/>
          <w:szCs w:val="28"/>
        </w:rPr>
        <w:t xml:space="preserve"> meeting of </w:t>
      </w:r>
      <w:r>
        <w:rPr>
          <w:bCs/>
          <w:color w:val="2F5496" w:themeColor="accent1" w:themeShade="BF"/>
          <w:sz w:val="28"/>
          <w:szCs w:val="28"/>
        </w:rPr>
        <w:t>T</w:t>
      </w:r>
      <w:r w:rsidRPr="00DA294D">
        <w:rPr>
          <w:bCs/>
          <w:color w:val="2F5496" w:themeColor="accent1" w:themeShade="BF"/>
          <w:sz w:val="28"/>
          <w:szCs w:val="28"/>
        </w:rPr>
        <w:t xml:space="preserve">hwing &amp; </w:t>
      </w:r>
      <w:r>
        <w:rPr>
          <w:bCs/>
          <w:color w:val="2F5496" w:themeColor="accent1" w:themeShade="BF"/>
          <w:sz w:val="28"/>
          <w:szCs w:val="28"/>
        </w:rPr>
        <w:t>O</w:t>
      </w:r>
      <w:r w:rsidRPr="00DA294D">
        <w:rPr>
          <w:bCs/>
          <w:color w:val="2F5496" w:themeColor="accent1" w:themeShade="BF"/>
          <w:sz w:val="28"/>
          <w:szCs w:val="28"/>
        </w:rPr>
        <w:t xml:space="preserve">cton parish council held on </w:t>
      </w:r>
      <w:r>
        <w:rPr>
          <w:bCs/>
          <w:color w:val="2F5496" w:themeColor="accent1" w:themeShade="BF"/>
          <w:sz w:val="28"/>
          <w:szCs w:val="28"/>
        </w:rPr>
        <w:t>T</w:t>
      </w:r>
      <w:r w:rsidRPr="00DA294D">
        <w:rPr>
          <w:bCs/>
          <w:color w:val="2F5496" w:themeColor="accent1" w:themeShade="BF"/>
          <w:sz w:val="28"/>
          <w:szCs w:val="28"/>
        </w:rPr>
        <w:t xml:space="preserve">uesday 22nd </w:t>
      </w:r>
      <w:r>
        <w:rPr>
          <w:bCs/>
          <w:color w:val="2F5496" w:themeColor="accent1" w:themeShade="BF"/>
          <w:sz w:val="28"/>
          <w:szCs w:val="28"/>
        </w:rPr>
        <w:t>J</w:t>
      </w:r>
      <w:r w:rsidRPr="00DA294D">
        <w:rPr>
          <w:bCs/>
          <w:color w:val="2F5496" w:themeColor="accent1" w:themeShade="BF"/>
          <w:sz w:val="28"/>
          <w:szCs w:val="28"/>
        </w:rPr>
        <w:t xml:space="preserve">une 2021 at 7.00pm at </w:t>
      </w:r>
      <w:r>
        <w:rPr>
          <w:bCs/>
          <w:color w:val="2F5496" w:themeColor="accent1" w:themeShade="BF"/>
          <w:sz w:val="28"/>
          <w:szCs w:val="28"/>
        </w:rPr>
        <w:t>B</w:t>
      </w:r>
      <w:r w:rsidRPr="00DA294D">
        <w:rPr>
          <w:bCs/>
          <w:color w:val="2F5496" w:themeColor="accent1" w:themeShade="BF"/>
          <w:sz w:val="28"/>
          <w:szCs w:val="28"/>
        </w:rPr>
        <w:t xml:space="preserve">urton </w:t>
      </w:r>
      <w:r>
        <w:rPr>
          <w:bCs/>
          <w:color w:val="2F5496" w:themeColor="accent1" w:themeShade="BF"/>
          <w:sz w:val="28"/>
          <w:szCs w:val="28"/>
        </w:rPr>
        <w:t>F</w:t>
      </w:r>
      <w:r w:rsidRPr="00DA294D">
        <w:rPr>
          <w:bCs/>
          <w:color w:val="2F5496" w:themeColor="accent1" w:themeShade="BF"/>
          <w:sz w:val="28"/>
          <w:szCs w:val="28"/>
        </w:rPr>
        <w:t>leming village hall</w:t>
      </w:r>
    </w:p>
    <w:p w14:paraId="1D9C3DD8" w14:textId="77777777" w:rsidR="00DA294D" w:rsidRPr="00DA294D" w:rsidRDefault="00DA294D" w:rsidP="00DA294D">
      <w:pPr>
        <w:contextualSpacing/>
        <w:jc w:val="center"/>
        <w:rPr>
          <w:bCs/>
          <w:color w:val="2F5496" w:themeColor="accent1" w:themeShade="BF"/>
          <w:sz w:val="28"/>
          <w:szCs w:val="28"/>
        </w:rPr>
      </w:pPr>
    </w:p>
    <w:p w14:paraId="7B3B944D" w14:textId="0DFD4A3C" w:rsidR="00690F80" w:rsidRDefault="00DA294D" w:rsidP="0068406E">
      <w:pPr>
        <w:spacing w:line="254" w:lineRule="auto"/>
        <w:rPr>
          <w:b/>
          <w:sz w:val="24"/>
          <w:szCs w:val="24"/>
        </w:rPr>
      </w:pPr>
      <w:r w:rsidRPr="00DA294D">
        <w:rPr>
          <w:b/>
          <w:sz w:val="24"/>
          <w:szCs w:val="24"/>
          <w:u w:val="single"/>
        </w:rPr>
        <w:t xml:space="preserve">Present: </w:t>
      </w:r>
      <w:r>
        <w:rPr>
          <w:b/>
          <w:sz w:val="24"/>
          <w:szCs w:val="24"/>
        </w:rPr>
        <w:t>Cllr P Burdass (Vice Chair); Cllrs A Frost; G Coe; C Oxtoby; J Blott; T Lancaster and Sandra Morrison (Clerk to the Parish)</w:t>
      </w:r>
    </w:p>
    <w:p w14:paraId="49158D34" w14:textId="0B7B1BED" w:rsidR="00DA294D" w:rsidRDefault="00DA294D" w:rsidP="0068406E">
      <w:pPr>
        <w:spacing w:line="254" w:lineRule="auto"/>
        <w:rPr>
          <w:b/>
          <w:sz w:val="24"/>
          <w:szCs w:val="24"/>
        </w:rPr>
      </w:pPr>
      <w:r>
        <w:rPr>
          <w:b/>
          <w:sz w:val="24"/>
          <w:szCs w:val="24"/>
        </w:rPr>
        <w:t>Guest: Ward Councillor J Evison</w:t>
      </w:r>
    </w:p>
    <w:p w14:paraId="0CEB0022" w14:textId="1ADFE2C1" w:rsidR="00DA294D" w:rsidRPr="00DA294D" w:rsidRDefault="00DA294D" w:rsidP="0068406E">
      <w:pPr>
        <w:spacing w:line="254" w:lineRule="auto"/>
        <w:rPr>
          <w:bCs/>
          <w:sz w:val="24"/>
          <w:szCs w:val="24"/>
        </w:rPr>
      </w:pPr>
      <w:r>
        <w:rPr>
          <w:bCs/>
          <w:sz w:val="24"/>
          <w:szCs w:val="24"/>
        </w:rPr>
        <w:t>A brief discussion was held with Cll</w:t>
      </w:r>
      <w:r w:rsidR="0059149E">
        <w:rPr>
          <w:bCs/>
          <w:sz w:val="24"/>
          <w:szCs w:val="24"/>
        </w:rPr>
        <w:t>r</w:t>
      </w:r>
      <w:r>
        <w:rPr>
          <w:bCs/>
          <w:sz w:val="24"/>
          <w:szCs w:val="24"/>
        </w:rPr>
        <w:t xml:space="preserve"> Evison prior to the formal commencement of the meeting regarding the approval of the planning application 20/02208/PLF for the Falling Stone Public House. </w:t>
      </w:r>
      <w:r w:rsidR="0059149E">
        <w:rPr>
          <w:bCs/>
          <w:sz w:val="24"/>
          <w:szCs w:val="24"/>
        </w:rPr>
        <w:t>Clerk to write a formal letter of complaint, as the request to go to committee was overlooked, and the approval goes against the Class use of the premises.</w:t>
      </w:r>
    </w:p>
    <w:p w14:paraId="2D1310A4" w14:textId="7AE6BF3D" w:rsidR="00314270" w:rsidRPr="00DA294D" w:rsidRDefault="00695606" w:rsidP="00695606">
      <w:pPr>
        <w:spacing w:after="0" w:line="240" w:lineRule="auto"/>
        <w:contextualSpacing/>
        <w:rPr>
          <w:bCs/>
          <w:sz w:val="24"/>
          <w:szCs w:val="24"/>
        </w:rPr>
      </w:pPr>
      <w:r w:rsidRPr="00695606">
        <w:rPr>
          <w:b/>
          <w:sz w:val="24"/>
          <w:szCs w:val="24"/>
        </w:rPr>
        <w:t>631.</w:t>
      </w:r>
      <w:r w:rsidR="0068406E" w:rsidRPr="00DA294D">
        <w:rPr>
          <w:bCs/>
          <w:sz w:val="24"/>
          <w:szCs w:val="24"/>
        </w:rPr>
        <w:t xml:space="preserve">  Apologies</w:t>
      </w:r>
      <w:r w:rsidR="00DA294D">
        <w:rPr>
          <w:bCs/>
          <w:sz w:val="24"/>
          <w:szCs w:val="24"/>
        </w:rPr>
        <w:t xml:space="preserve"> – Cllr Peacock</w:t>
      </w:r>
    </w:p>
    <w:p w14:paraId="05665D7F" w14:textId="77777777" w:rsidR="0068406E" w:rsidRPr="00DA294D" w:rsidRDefault="0068406E" w:rsidP="0068406E">
      <w:pPr>
        <w:spacing w:after="0" w:line="240" w:lineRule="auto"/>
        <w:ind w:left="825"/>
        <w:contextualSpacing/>
        <w:rPr>
          <w:bCs/>
          <w:sz w:val="28"/>
          <w:szCs w:val="28"/>
        </w:rPr>
      </w:pPr>
    </w:p>
    <w:p w14:paraId="39C73E92" w14:textId="6FD778AC" w:rsidR="00DA294D" w:rsidRDefault="00695606" w:rsidP="00695606">
      <w:pPr>
        <w:spacing w:after="0" w:line="240" w:lineRule="auto"/>
        <w:contextualSpacing/>
        <w:rPr>
          <w:bCs/>
          <w:sz w:val="24"/>
          <w:szCs w:val="24"/>
        </w:rPr>
      </w:pPr>
      <w:r w:rsidRPr="00695606">
        <w:rPr>
          <w:b/>
          <w:sz w:val="24"/>
          <w:szCs w:val="24"/>
        </w:rPr>
        <w:t>632</w:t>
      </w:r>
      <w:r>
        <w:rPr>
          <w:bCs/>
          <w:sz w:val="24"/>
          <w:szCs w:val="24"/>
        </w:rPr>
        <w:t>.</w:t>
      </w:r>
      <w:r w:rsidR="0068406E" w:rsidRPr="00DA294D">
        <w:rPr>
          <w:bCs/>
          <w:sz w:val="24"/>
          <w:szCs w:val="24"/>
        </w:rPr>
        <w:t xml:space="preserve">  Declaration of </w:t>
      </w:r>
      <w:proofErr w:type="gramStart"/>
      <w:r w:rsidR="0068406E" w:rsidRPr="00DA294D">
        <w:rPr>
          <w:bCs/>
          <w:sz w:val="24"/>
          <w:szCs w:val="24"/>
        </w:rPr>
        <w:t xml:space="preserve">Pecuniary </w:t>
      </w:r>
      <w:r w:rsidR="00DA294D">
        <w:rPr>
          <w:bCs/>
          <w:sz w:val="24"/>
          <w:szCs w:val="24"/>
        </w:rPr>
        <w:t xml:space="preserve"> Interest</w:t>
      </w:r>
      <w:proofErr w:type="gramEnd"/>
      <w:r w:rsidR="00DA294D">
        <w:rPr>
          <w:bCs/>
          <w:sz w:val="24"/>
          <w:szCs w:val="24"/>
        </w:rPr>
        <w:t xml:space="preserve"> – None</w:t>
      </w:r>
    </w:p>
    <w:p w14:paraId="431D7E78" w14:textId="00FDAE31" w:rsidR="0068406E" w:rsidRPr="00DA294D" w:rsidRDefault="00DA294D" w:rsidP="00DA294D">
      <w:pPr>
        <w:spacing w:after="0" w:line="240" w:lineRule="auto"/>
        <w:ind w:firstLine="360"/>
        <w:contextualSpacing/>
        <w:rPr>
          <w:bCs/>
          <w:sz w:val="24"/>
          <w:szCs w:val="24"/>
        </w:rPr>
      </w:pPr>
      <w:r>
        <w:rPr>
          <w:bCs/>
          <w:sz w:val="24"/>
          <w:szCs w:val="24"/>
        </w:rPr>
        <w:t xml:space="preserve">  </w:t>
      </w:r>
      <w:r w:rsidR="0068406E" w:rsidRPr="00DA294D">
        <w:rPr>
          <w:bCs/>
          <w:sz w:val="24"/>
          <w:szCs w:val="24"/>
        </w:rPr>
        <w:t xml:space="preserve">Non-Pecuniary Interest </w:t>
      </w:r>
      <w:r>
        <w:rPr>
          <w:bCs/>
          <w:sz w:val="24"/>
          <w:szCs w:val="24"/>
        </w:rPr>
        <w:t>– Cllr Oxtoby agenda item 5 (</w:t>
      </w:r>
      <w:proofErr w:type="spellStart"/>
      <w:r>
        <w:rPr>
          <w:bCs/>
          <w:sz w:val="24"/>
          <w:szCs w:val="24"/>
        </w:rPr>
        <w:t>i</w:t>
      </w:r>
      <w:proofErr w:type="spellEnd"/>
      <w:r>
        <w:rPr>
          <w:bCs/>
          <w:sz w:val="24"/>
          <w:szCs w:val="24"/>
        </w:rPr>
        <w:t>) floodlighting at Thwing Church</w:t>
      </w:r>
    </w:p>
    <w:p w14:paraId="5D89974F" w14:textId="0557F46A" w:rsidR="0068406E" w:rsidRPr="00DA294D" w:rsidRDefault="0068406E" w:rsidP="0068406E">
      <w:pPr>
        <w:spacing w:after="0" w:line="240" w:lineRule="auto"/>
        <w:ind w:left="360"/>
        <w:contextualSpacing/>
        <w:rPr>
          <w:bCs/>
          <w:sz w:val="24"/>
          <w:szCs w:val="24"/>
        </w:rPr>
      </w:pPr>
      <w:r w:rsidRPr="00DA294D">
        <w:rPr>
          <w:bCs/>
          <w:sz w:val="24"/>
          <w:szCs w:val="24"/>
        </w:rPr>
        <w:t xml:space="preserve">  Dispensations Issued</w:t>
      </w:r>
      <w:r w:rsidR="00DA294D">
        <w:rPr>
          <w:bCs/>
          <w:sz w:val="24"/>
          <w:szCs w:val="24"/>
        </w:rPr>
        <w:t xml:space="preserve"> - None</w:t>
      </w:r>
    </w:p>
    <w:p w14:paraId="027EAA1D" w14:textId="77777777" w:rsidR="0068406E" w:rsidRPr="00DA294D" w:rsidRDefault="0068406E" w:rsidP="0068406E">
      <w:pPr>
        <w:spacing w:line="254" w:lineRule="auto"/>
        <w:ind w:left="720"/>
        <w:contextualSpacing/>
        <w:rPr>
          <w:bCs/>
          <w:sz w:val="24"/>
          <w:szCs w:val="24"/>
        </w:rPr>
      </w:pPr>
    </w:p>
    <w:p w14:paraId="4A7CF763" w14:textId="291F7A32" w:rsidR="00410C58" w:rsidRPr="00DA294D" w:rsidRDefault="00695606" w:rsidP="00695606">
      <w:pPr>
        <w:spacing w:after="0" w:line="240" w:lineRule="auto"/>
        <w:contextualSpacing/>
        <w:rPr>
          <w:bCs/>
          <w:sz w:val="24"/>
          <w:szCs w:val="24"/>
        </w:rPr>
      </w:pPr>
      <w:r w:rsidRPr="00695606">
        <w:rPr>
          <w:b/>
          <w:sz w:val="24"/>
          <w:szCs w:val="24"/>
        </w:rPr>
        <w:t>633</w:t>
      </w:r>
      <w:r>
        <w:rPr>
          <w:bCs/>
          <w:sz w:val="24"/>
          <w:szCs w:val="24"/>
        </w:rPr>
        <w:t>.</w:t>
      </w:r>
      <w:r w:rsidR="0068406E" w:rsidRPr="00DA294D">
        <w:rPr>
          <w:bCs/>
          <w:sz w:val="24"/>
          <w:szCs w:val="24"/>
        </w:rPr>
        <w:t xml:space="preserve"> </w:t>
      </w:r>
      <w:r w:rsidR="00DA294D">
        <w:rPr>
          <w:bCs/>
          <w:sz w:val="24"/>
          <w:szCs w:val="24"/>
        </w:rPr>
        <w:t>It was proposed by Cllr Blott and seconded by Cllr Coe that the</w:t>
      </w:r>
      <w:r w:rsidR="0068406E" w:rsidRPr="00DA294D">
        <w:rPr>
          <w:bCs/>
          <w:sz w:val="24"/>
          <w:szCs w:val="24"/>
        </w:rPr>
        <w:t xml:space="preserve"> </w:t>
      </w:r>
      <w:r w:rsidR="00DA294D">
        <w:rPr>
          <w:bCs/>
          <w:sz w:val="24"/>
          <w:szCs w:val="24"/>
        </w:rPr>
        <w:t>m</w:t>
      </w:r>
      <w:r w:rsidR="0068406E" w:rsidRPr="00DA294D">
        <w:rPr>
          <w:bCs/>
          <w:sz w:val="24"/>
          <w:szCs w:val="24"/>
        </w:rPr>
        <w:t>inutes of last meeting</w:t>
      </w:r>
      <w:r w:rsidR="003C4D58" w:rsidRPr="00DA294D">
        <w:rPr>
          <w:bCs/>
          <w:sz w:val="24"/>
          <w:szCs w:val="24"/>
        </w:rPr>
        <w:t>s</w:t>
      </w:r>
      <w:r w:rsidR="0068406E" w:rsidRPr="00DA294D">
        <w:rPr>
          <w:bCs/>
          <w:sz w:val="24"/>
          <w:szCs w:val="24"/>
        </w:rPr>
        <w:t xml:space="preserve"> held on </w:t>
      </w:r>
      <w:r w:rsidR="00E33801" w:rsidRPr="00DA294D">
        <w:rPr>
          <w:bCs/>
          <w:sz w:val="24"/>
          <w:szCs w:val="24"/>
        </w:rPr>
        <w:t>1</w:t>
      </w:r>
      <w:r w:rsidR="00A614E5" w:rsidRPr="00DA294D">
        <w:rPr>
          <w:bCs/>
          <w:sz w:val="24"/>
          <w:szCs w:val="24"/>
        </w:rPr>
        <w:t>7</w:t>
      </w:r>
      <w:r w:rsidR="00E33801" w:rsidRPr="00DA294D">
        <w:rPr>
          <w:bCs/>
          <w:sz w:val="24"/>
          <w:szCs w:val="24"/>
          <w:vertAlign w:val="superscript"/>
        </w:rPr>
        <w:t>th</w:t>
      </w:r>
      <w:r w:rsidR="00E33801" w:rsidRPr="00DA294D">
        <w:rPr>
          <w:bCs/>
          <w:sz w:val="24"/>
          <w:szCs w:val="24"/>
        </w:rPr>
        <w:t xml:space="preserve"> </w:t>
      </w:r>
      <w:r w:rsidR="00A614E5" w:rsidRPr="00DA294D">
        <w:rPr>
          <w:bCs/>
          <w:sz w:val="24"/>
          <w:szCs w:val="24"/>
        </w:rPr>
        <w:t>May</w:t>
      </w:r>
      <w:r w:rsidR="006B22F3" w:rsidRPr="00DA294D">
        <w:rPr>
          <w:bCs/>
          <w:sz w:val="24"/>
          <w:szCs w:val="24"/>
        </w:rPr>
        <w:t xml:space="preserve"> </w:t>
      </w:r>
      <w:r w:rsidR="00E33801" w:rsidRPr="00DA294D">
        <w:rPr>
          <w:bCs/>
          <w:sz w:val="24"/>
          <w:szCs w:val="24"/>
        </w:rPr>
        <w:t>2021</w:t>
      </w:r>
      <w:r w:rsidR="00DA294D">
        <w:rPr>
          <w:bCs/>
          <w:sz w:val="24"/>
          <w:szCs w:val="24"/>
        </w:rPr>
        <w:t xml:space="preserve"> be agreed as a true record. Passed</w:t>
      </w:r>
    </w:p>
    <w:p w14:paraId="54549C36" w14:textId="77777777" w:rsidR="00C0087A" w:rsidRPr="00DA294D" w:rsidRDefault="00C0087A" w:rsidP="00C0087A">
      <w:pPr>
        <w:spacing w:after="0" w:line="240" w:lineRule="auto"/>
        <w:ind w:left="360"/>
        <w:contextualSpacing/>
        <w:rPr>
          <w:bCs/>
          <w:sz w:val="24"/>
          <w:szCs w:val="24"/>
        </w:rPr>
      </w:pPr>
    </w:p>
    <w:p w14:paraId="0750BB73" w14:textId="4CB67D4F" w:rsidR="001B0CE8" w:rsidRPr="00DA294D" w:rsidRDefault="00695606" w:rsidP="00695606">
      <w:pPr>
        <w:spacing w:after="0" w:line="240" w:lineRule="auto"/>
        <w:contextualSpacing/>
        <w:rPr>
          <w:bCs/>
          <w:sz w:val="24"/>
          <w:szCs w:val="24"/>
        </w:rPr>
      </w:pPr>
      <w:r w:rsidRPr="00695606">
        <w:rPr>
          <w:b/>
          <w:sz w:val="24"/>
          <w:szCs w:val="24"/>
        </w:rPr>
        <w:t>634</w:t>
      </w:r>
      <w:r>
        <w:rPr>
          <w:bCs/>
          <w:sz w:val="24"/>
          <w:szCs w:val="24"/>
        </w:rPr>
        <w:t>.</w:t>
      </w:r>
      <w:r w:rsidR="001B0CE8" w:rsidRPr="00DA294D">
        <w:rPr>
          <w:bCs/>
          <w:sz w:val="24"/>
          <w:szCs w:val="24"/>
        </w:rPr>
        <w:t>Matters arising from last meeting</w:t>
      </w:r>
    </w:p>
    <w:p w14:paraId="293E6653" w14:textId="29F59F0B" w:rsidR="001B0CE8" w:rsidRPr="00DA294D" w:rsidRDefault="0059149E" w:rsidP="006B22F3">
      <w:pPr>
        <w:numPr>
          <w:ilvl w:val="1"/>
          <w:numId w:val="1"/>
        </w:numPr>
        <w:spacing w:after="0" w:line="240" w:lineRule="auto"/>
        <w:contextualSpacing/>
        <w:rPr>
          <w:bCs/>
          <w:sz w:val="24"/>
          <w:szCs w:val="24"/>
        </w:rPr>
      </w:pPr>
      <w:r>
        <w:rPr>
          <w:bCs/>
          <w:sz w:val="24"/>
          <w:szCs w:val="24"/>
        </w:rPr>
        <w:t>D</w:t>
      </w:r>
      <w:r w:rsidR="001B0CE8" w:rsidRPr="00DA294D">
        <w:rPr>
          <w:bCs/>
          <w:sz w:val="24"/>
          <w:szCs w:val="24"/>
        </w:rPr>
        <w:t>iscuss</w:t>
      </w:r>
      <w:r>
        <w:rPr>
          <w:bCs/>
          <w:sz w:val="24"/>
          <w:szCs w:val="24"/>
        </w:rPr>
        <w:t>ions</w:t>
      </w:r>
      <w:r w:rsidR="001B0CE8" w:rsidRPr="00DA294D">
        <w:rPr>
          <w:bCs/>
          <w:sz w:val="24"/>
          <w:szCs w:val="24"/>
        </w:rPr>
        <w:t xml:space="preserve"> </w:t>
      </w:r>
      <w:r>
        <w:rPr>
          <w:bCs/>
          <w:sz w:val="24"/>
          <w:szCs w:val="24"/>
        </w:rPr>
        <w:t>regarding</w:t>
      </w:r>
      <w:r w:rsidR="001B0CE8" w:rsidRPr="00DA294D">
        <w:rPr>
          <w:bCs/>
          <w:sz w:val="24"/>
          <w:szCs w:val="24"/>
        </w:rPr>
        <w:t xml:space="preserve"> potential land sit</w:t>
      </w:r>
      <w:r w:rsidR="007813F3" w:rsidRPr="00DA294D">
        <w:rPr>
          <w:bCs/>
          <w:sz w:val="24"/>
          <w:szCs w:val="24"/>
        </w:rPr>
        <w:t>e</w:t>
      </w:r>
      <w:r w:rsidR="001B0CE8" w:rsidRPr="00DA294D">
        <w:rPr>
          <w:bCs/>
          <w:sz w:val="24"/>
          <w:szCs w:val="24"/>
        </w:rPr>
        <w:t>s for a bee highway</w:t>
      </w:r>
      <w:r>
        <w:rPr>
          <w:bCs/>
          <w:sz w:val="24"/>
          <w:szCs w:val="24"/>
        </w:rPr>
        <w:t xml:space="preserve"> were deferred until the next meeting</w:t>
      </w:r>
    </w:p>
    <w:p w14:paraId="0816625E" w14:textId="5CBA3FA7" w:rsidR="00C52D02" w:rsidRPr="00DA294D" w:rsidRDefault="0059149E" w:rsidP="003C4D58">
      <w:pPr>
        <w:numPr>
          <w:ilvl w:val="1"/>
          <w:numId w:val="1"/>
        </w:numPr>
        <w:spacing w:after="0" w:line="240" w:lineRule="auto"/>
        <w:contextualSpacing/>
        <w:rPr>
          <w:bCs/>
          <w:sz w:val="24"/>
          <w:szCs w:val="24"/>
        </w:rPr>
      </w:pPr>
      <w:r>
        <w:rPr>
          <w:bCs/>
          <w:sz w:val="24"/>
          <w:szCs w:val="24"/>
        </w:rPr>
        <w:t>Surveys regarding improvement to connectivity and speed for</w:t>
      </w:r>
      <w:r w:rsidR="001B0CE8" w:rsidRPr="00DA294D">
        <w:rPr>
          <w:bCs/>
          <w:sz w:val="24"/>
          <w:szCs w:val="24"/>
        </w:rPr>
        <w:t xml:space="preserve"> rural broadb</w:t>
      </w:r>
      <w:r w:rsidR="00C52D02" w:rsidRPr="00DA294D">
        <w:rPr>
          <w:bCs/>
          <w:sz w:val="24"/>
          <w:szCs w:val="24"/>
        </w:rPr>
        <w:t>and</w:t>
      </w:r>
      <w:r>
        <w:rPr>
          <w:bCs/>
          <w:sz w:val="24"/>
          <w:szCs w:val="24"/>
        </w:rPr>
        <w:t xml:space="preserve"> have been distributed, collected and collated and an application has been submitted</w:t>
      </w:r>
    </w:p>
    <w:p w14:paraId="1C8F4FAF" w14:textId="77777777" w:rsidR="003B2928" w:rsidRPr="00DA294D" w:rsidRDefault="003B2928" w:rsidP="003B2928">
      <w:pPr>
        <w:spacing w:after="0" w:line="240" w:lineRule="auto"/>
        <w:ind w:left="720"/>
        <w:contextualSpacing/>
        <w:rPr>
          <w:bCs/>
          <w:sz w:val="24"/>
          <w:szCs w:val="24"/>
        </w:rPr>
      </w:pPr>
    </w:p>
    <w:p w14:paraId="072516E9" w14:textId="4800EAE4" w:rsidR="003B2928" w:rsidRPr="00DA294D" w:rsidRDefault="00695606" w:rsidP="00695606">
      <w:pPr>
        <w:spacing w:after="0" w:line="240" w:lineRule="auto"/>
        <w:contextualSpacing/>
        <w:rPr>
          <w:bCs/>
          <w:sz w:val="24"/>
          <w:szCs w:val="24"/>
        </w:rPr>
      </w:pPr>
      <w:r w:rsidRPr="00695606">
        <w:rPr>
          <w:b/>
          <w:sz w:val="24"/>
          <w:szCs w:val="24"/>
        </w:rPr>
        <w:t>635</w:t>
      </w:r>
      <w:r>
        <w:rPr>
          <w:bCs/>
          <w:sz w:val="24"/>
          <w:szCs w:val="24"/>
        </w:rPr>
        <w:t>.</w:t>
      </w:r>
      <w:r w:rsidR="003B2928" w:rsidRPr="00DA294D">
        <w:rPr>
          <w:bCs/>
          <w:sz w:val="24"/>
          <w:szCs w:val="24"/>
        </w:rPr>
        <w:t>Street Lights Update</w:t>
      </w:r>
    </w:p>
    <w:p w14:paraId="34EC8E69" w14:textId="293822CE" w:rsidR="003B2928" w:rsidRPr="00DA294D" w:rsidRDefault="0059149E" w:rsidP="003B2928">
      <w:pPr>
        <w:numPr>
          <w:ilvl w:val="1"/>
          <w:numId w:val="1"/>
        </w:numPr>
        <w:spacing w:after="0" w:line="240" w:lineRule="auto"/>
        <w:contextualSpacing/>
        <w:rPr>
          <w:bCs/>
          <w:sz w:val="24"/>
          <w:szCs w:val="24"/>
        </w:rPr>
      </w:pPr>
      <w:r>
        <w:rPr>
          <w:bCs/>
          <w:sz w:val="24"/>
          <w:szCs w:val="24"/>
        </w:rPr>
        <w:t>A</w:t>
      </w:r>
      <w:r w:rsidR="003B2928" w:rsidRPr="00DA294D">
        <w:rPr>
          <w:bCs/>
          <w:sz w:val="24"/>
          <w:szCs w:val="24"/>
        </w:rPr>
        <w:t xml:space="preserve"> letter to the PCC re</w:t>
      </w:r>
      <w:r w:rsidR="00185244">
        <w:rPr>
          <w:bCs/>
          <w:sz w:val="24"/>
          <w:szCs w:val="24"/>
        </w:rPr>
        <w:t xml:space="preserve"> the</w:t>
      </w:r>
      <w:r w:rsidR="003B2928" w:rsidRPr="00DA294D">
        <w:rPr>
          <w:bCs/>
          <w:sz w:val="24"/>
          <w:szCs w:val="24"/>
        </w:rPr>
        <w:t xml:space="preserve"> </w:t>
      </w:r>
      <w:r>
        <w:rPr>
          <w:bCs/>
          <w:sz w:val="24"/>
          <w:szCs w:val="24"/>
        </w:rPr>
        <w:t xml:space="preserve">upgrade to the </w:t>
      </w:r>
      <w:r w:rsidR="00185244">
        <w:rPr>
          <w:bCs/>
          <w:sz w:val="24"/>
          <w:szCs w:val="24"/>
        </w:rPr>
        <w:t xml:space="preserve">parish </w:t>
      </w:r>
      <w:r w:rsidR="003B2928" w:rsidRPr="00DA294D">
        <w:rPr>
          <w:bCs/>
          <w:sz w:val="24"/>
          <w:szCs w:val="24"/>
        </w:rPr>
        <w:t xml:space="preserve">street lights and </w:t>
      </w:r>
      <w:r w:rsidR="00185244">
        <w:rPr>
          <w:bCs/>
          <w:sz w:val="24"/>
          <w:szCs w:val="24"/>
        </w:rPr>
        <w:t xml:space="preserve">the question raised from the survey results with regard to the </w:t>
      </w:r>
      <w:r w:rsidR="003B2928" w:rsidRPr="00DA294D">
        <w:rPr>
          <w:bCs/>
          <w:sz w:val="24"/>
          <w:szCs w:val="24"/>
        </w:rPr>
        <w:t>church floodlighting</w:t>
      </w:r>
      <w:r w:rsidR="00185244">
        <w:rPr>
          <w:bCs/>
          <w:sz w:val="24"/>
          <w:szCs w:val="24"/>
        </w:rPr>
        <w:t xml:space="preserve"> system, resulted in a negative and unprofessional response. </w:t>
      </w:r>
    </w:p>
    <w:p w14:paraId="72201A99" w14:textId="0DD348F7" w:rsidR="003B2928" w:rsidRPr="00DA294D" w:rsidRDefault="00185244" w:rsidP="003B2928">
      <w:pPr>
        <w:numPr>
          <w:ilvl w:val="1"/>
          <w:numId w:val="1"/>
        </w:numPr>
        <w:spacing w:after="0" w:line="240" w:lineRule="auto"/>
        <w:contextualSpacing/>
        <w:rPr>
          <w:bCs/>
          <w:sz w:val="24"/>
          <w:szCs w:val="24"/>
        </w:rPr>
      </w:pPr>
      <w:r>
        <w:rPr>
          <w:bCs/>
          <w:sz w:val="24"/>
          <w:szCs w:val="24"/>
        </w:rPr>
        <w:t>T</w:t>
      </w:r>
      <w:r w:rsidR="003B2928" w:rsidRPr="00DA294D">
        <w:rPr>
          <w:bCs/>
          <w:sz w:val="24"/>
          <w:szCs w:val="24"/>
        </w:rPr>
        <w:t>he next stage of implementation and further meetings with ERYC</w:t>
      </w:r>
      <w:r>
        <w:rPr>
          <w:bCs/>
          <w:sz w:val="24"/>
          <w:szCs w:val="24"/>
        </w:rPr>
        <w:t xml:space="preserve"> is temporarily on hold until a new head of street lighting has been appointed by ERYC. Cllr Evison to advise when this happens.</w:t>
      </w:r>
    </w:p>
    <w:p w14:paraId="54A95239" w14:textId="77777777" w:rsidR="003B2928" w:rsidRPr="00DA294D" w:rsidRDefault="003B2928" w:rsidP="003B2928">
      <w:pPr>
        <w:spacing w:after="0" w:line="240" w:lineRule="auto"/>
        <w:contextualSpacing/>
        <w:rPr>
          <w:bCs/>
          <w:sz w:val="24"/>
          <w:szCs w:val="24"/>
        </w:rPr>
      </w:pPr>
    </w:p>
    <w:p w14:paraId="7EC42B3F" w14:textId="07028871" w:rsidR="003B2928" w:rsidRPr="00695606" w:rsidRDefault="00695606" w:rsidP="00695606">
      <w:pPr>
        <w:spacing w:after="0" w:line="240" w:lineRule="auto"/>
        <w:rPr>
          <w:bCs/>
          <w:sz w:val="24"/>
          <w:szCs w:val="24"/>
        </w:rPr>
      </w:pPr>
      <w:r w:rsidRPr="00695606">
        <w:rPr>
          <w:b/>
          <w:sz w:val="24"/>
          <w:szCs w:val="24"/>
        </w:rPr>
        <w:t>636</w:t>
      </w:r>
      <w:r>
        <w:rPr>
          <w:bCs/>
          <w:sz w:val="24"/>
          <w:szCs w:val="24"/>
        </w:rPr>
        <w:t>.</w:t>
      </w:r>
      <w:r w:rsidR="00185244" w:rsidRPr="00695606">
        <w:rPr>
          <w:bCs/>
          <w:sz w:val="24"/>
          <w:szCs w:val="24"/>
        </w:rPr>
        <w:t xml:space="preserve">Following a request for help from a resident after her property was flooded following heavy rain, Cllr Frost has again been in contact with </w:t>
      </w:r>
      <w:r w:rsidR="003B2928" w:rsidRPr="00695606">
        <w:rPr>
          <w:bCs/>
          <w:sz w:val="24"/>
          <w:szCs w:val="24"/>
        </w:rPr>
        <w:t>highway</w:t>
      </w:r>
      <w:r w:rsidR="00185244" w:rsidRPr="00695606">
        <w:rPr>
          <w:bCs/>
          <w:sz w:val="24"/>
          <w:szCs w:val="24"/>
        </w:rPr>
        <w:t>s regarding</w:t>
      </w:r>
      <w:r w:rsidR="003B2928" w:rsidRPr="00695606">
        <w:rPr>
          <w:bCs/>
          <w:sz w:val="24"/>
          <w:szCs w:val="24"/>
        </w:rPr>
        <w:t xml:space="preserve"> drainage</w:t>
      </w:r>
      <w:r w:rsidR="00185244" w:rsidRPr="00695606">
        <w:rPr>
          <w:bCs/>
          <w:sz w:val="24"/>
          <w:szCs w:val="24"/>
        </w:rPr>
        <w:t xml:space="preserve"> problems and outstanding road repairs. ERYC have now authorised work to be done on the blocked drain.</w:t>
      </w:r>
    </w:p>
    <w:p w14:paraId="46BC0839" w14:textId="77777777" w:rsidR="003B2928" w:rsidRPr="00DA294D" w:rsidRDefault="003B2928" w:rsidP="003B2928">
      <w:pPr>
        <w:spacing w:after="0" w:line="240" w:lineRule="auto"/>
        <w:rPr>
          <w:bCs/>
          <w:sz w:val="24"/>
          <w:szCs w:val="24"/>
        </w:rPr>
      </w:pPr>
    </w:p>
    <w:p w14:paraId="64BB7930" w14:textId="6470D679" w:rsidR="003B2928" w:rsidRPr="00695606" w:rsidRDefault="00695606" w:rsidP="00695606">
      <w:pPr>
        <w:spacing w:after="0" w:line="240" w:lineRule="auto"/>
        <w:rPr>
          <w:bCs/>
          <w:sz w:val="24"/>
          <w:szCs w:val="24"/>
        </w:rPr>
      </w:pPr>
      <w:r w:rsidRPr="00695606">
        <w:rPr>
          <w:b/>
          <w:sz w:val="24"/>
          <w:szCs w:val="24"/>
        </w:rPr>
        <w:t>637</w:t>
      </w:r>
      <w:r>
        <w:rPr>
          <w:bCs/>
          <w:sz w:val="24"/>
          <w:szCs w:val="24"/>
        </w:rPr>
        <w:t>.</w:t>
      </w:r>
      <w:r w:rsidR="00A065A1" w:rsidRPr="00695606">
        <w:rPr>
          <w:bCs/>
          <w:sz w:val="24"/>
          <w:szCs w:val="24"/>
        </w:rPr>
        <w:t xml:space="preserve">No decisions were made </w:t>
      </w:r>
      <w:r w:rsidR="003B2928" w:rsidRPr="00695606">
        <w:rPr>
          <w:bCs/>
          <w:sz w:val="24"/>
          <w:szCs w:val="24"/>
        </w:rPr>
        <w:t xml:space="preserve">on further work </w:t>
      </w:r>
      <w:r w:rsidRPr="00695606">
        <w:rPr>
          <w:bCs/>
          <w:sz w:val="24"/>
          <w:szCs w:val="24"/>
        </w:rPr>
        <w:t xml:space="preserve">that is </w:t>
      </w:r>
      <w:r w:rsidR="003B2928" w:rsidRPr="00695606">
        <w:rPr>
          <w:bCs/>
          <w:sz w:val="24"/>
          <w:szCs w:val="24"/>
        </w:rPr>
        <w:t xml:space="preserve">required </w:t>
      </w:r>
      <w:r w:rsidR="00A065A1" w:rsidRPr="00695606">
        <w:rPr>
          <w:bCs/>
          <w:sz w:val="24"/>
          <w:szCs w:val="24"/>
        </w:rPr>
        <w:t>relating to the</w:t>
      </w:r>
      <w:r w:rsidR="003B2928" w:rsidRPr="00695606">
        <w:rPr>
          <w:bCs/>
          <w:sz w:val="24"/>
          <w:szCs w:val="24"/>
        </w:rPr>
        <w:t xml:space="preserve"> banking at the Mere, </w:t>
      </w:r>
      <w:r w:rsidR="00A065A1" w:rsidRPr="00695606">
        <w:rPr>
          <w:bCs/>
          <w:sz w:val="24"/>
          <w:szCs w:val="24"/>
        </w:rPr>
        <w:t xml:space="preserve">which is now heavily overgrown with nettles and comfrey. The </w:t>
      </w:r>
      <w:r w:rsidR="003B2928" w:rsidRPr="00695606">
        <w:rPr>
          <w:bCs/>
          <w:sz w:val="24"/>
          <w:szCs w:val="24"/>
        </w:rPr>
        <w:t>newly planted trees</w:t>
      </w:r>
      <w:r w:rsidR="00A065A1" w:rsidRPr="00695606">
        <w:rPr>
          <w:bCs/>
          <w:sz w:val="24"/>
          <w:szCs w:val="24"/>
        </w:rPr>
        <w:t xml:space="preserve"> are being watered by the clerk and Cllr Frost. To be discussed again at the next meeting.</w:t>
      </w:r>
    </w:p>
    <w:p w14:paraId="2E0DFD50" w14:textId="77777777" w:rsidR="00A62CA7" w:rsidRPr="00DA294D" w:rsidRDefault="00A62CA7" w:rsidP="00A62CA7">
      <w:pPr>
        <w:spacing w:after="0" w:line="240" w:lineRule="auto"/>
        <w:ind w:left="360"/>
        <w:contextualSpacing/>
        <w:rPr>
          <w:bCs/>
          <w:sz w:val="24"/>
          <w:szCs w:val="24"/>
        </w:rPr>
      </w:pPr>
    </w:p>
    <w:p w14:paraId="5E3DE6DF" w14:textId="7698AE0E" w:rsidR="00071B0D" w:rsidRPr="00DA294D" w:rsidRDefault="00695606" w:rsidP="00695606">
      <w:pPr>
        <w:spacing w:after="0" w:line="240" w:lineRule="auto"/>
        <w:contextualSpacing/>
        <w:rPr>
          <w:bCs/>
          <w:sz w:val="24"/>
          <w:szCs w:val="24"/>
        </w:rPr>
      </w:pPr>
      <w:r w:rsidRPr="00695606">
        <w:rPr>
          <w:b/>
          <w:sz w:val="24"/>
          <w:szCs w:val="24"/>
        </w:rPr>
        <w:lastRenderedPageBreak/>
        <w:t>638</w:t>
      </w:r>
      <w:r>
        <w:rPr>
          <w:bCs/>
          <w:sz w:val="24"/>
          <w:szCs w:val="24"/>
        </w:rPr>
        <w:t>.</w:t>
      </w:r>
      <w:r w:rsidR="00071B0D" w:rsidRPr="00DA294D">
        <w:rPr>
          <w:bCs/>
          <w:sz w:val="24"/>
          <w:szCs w:val="24"/>
        </w:rPr>
        <w:t>Correspondence</w:t>
      </w:r>
      <w:r w:rsidR="00A614E5" w:rsidRPr="00DA294D">
        <w:rPr>
          <w:bCs/>
          <w:sz w:val="24"/>
          <w:szCs w:val="24"/>
        </w:rPr>
        <w:t xml:space="preserve"> for discussion and response</w:t>
      </w:r>
    </w:p>
    <w:p w14:paraId="143A236C" w14:textId="5B75A1D2" w:rsidR="001B0CE8" w:rsidRPr="00DA294D" w:rsidRDefault="00071B0D" w:rsidP="002B6F10">
      <w:pPr>
        <w:pStyle w:val="ListParagraph"/>
        <w:numPr>
          <w:ilvl w:val="0"/>
          <w:numId w:val="6"/>
        </w:numPr>
        <w:spacing w:after="0" w:line="240" w:lineRule="auto"/>
        <w:rPr>
          <w:bCs/>
          <w:sz w:val="24"/>
          <w:szCs w:val="24"/>
        </w:rPr>
      </w:pPr>
      <w:r w:rsidRPr="00DA294D">
        <w:rPr>
          <w:bCs/>
          <w:sz w:val="24"/>
          <w:szCs w:val="24"/>
        </w:rPr>
        <w:t>East Wolds &amp; Coastal Ward Update</w:t>
      </w:r>
      <w:r w:rsidR="00A065A1">
        <w:rPr>
          <w:bCs/>
          <w:sz w:val="24"/>
          <w:szCs w:val="24"/>
        </w:rPr>
        <w:t xml:space="preserve"> – it was noted that a new rural team was now in operation, and that Wednesday nights seems to be motor bike night and speeding traffic has been noted on the stretch of road from Octon roundabout into Foxholes. Clerk requested to enquire about traffic surveillance.</w:t>
      </w:r>
    </w:p>
    <w:p w14:paraId="79EBB4F3" w14:textId="65983900" w:rsidR="00A614E5" w:rsidRPr="00DA294D" w:rsidRDefault="002B6F10" w:rsidP="002B6F10">
      <w:pPr>
        <w:pStyle w:val="ListParagraph"/>
        <w:numPr>
          <w:ilvl w:val="0"/>
          <w:numId w:val="6"/>
        </w:numPr>
        <w:spacing w:after="0" w:line="240" w:lineRule="auto"/>
        <w:rPr>
          <w:bCs/>
          <w:sz w:val="24"/>
          <w:szCs w:val="24"/>
        </w:rPr>
      </w:pPr>
      <w:r w:rsidRPr="00DA294D">
        <w:rPr>
          <w:bCs/>
          <w:sz w:val="24"/>
          <w:szCs w:val="24"/>
        </w:rPr>
        <w:t>ERNLLCA May Newsletter</w:t>
      </w:r>
      <w:r w:rsidR="00A614E5" w:rsidRPr="00DA294D">
        <w:rPr>
          <w:bCs/>
          <w:sz w:val="24"/>
          <w:szCs w:val="24"/>
        </w:rPr>
        <w:t xml:space="preserve"> 18 </w:t>
      </w:r>
      <w:r w:rsidR="00B73ED0">
        <w:rPr>
          <w:bCs/>
          <w:sz w:val="24"/>
          <w:szCs w:val="24"/>
        </w:rPr>
        <w:t>was circulated and 2 councillors showed interest in future councillor training.</w:t>
      </w:r>
    </w:p>
    <w:p w14:paraId="5FB2D5A3" w14:textId="06BB7A98" w:rsidR="00A62CA7" w:rsidRPr="00DA294D" w:rsidRDefault="00A614E5" w:rsidP="002B6F10">
      <w:pPr>
        <w:pStyle w:val="ListParagraph"/>
        <w:numPr>
          <w:ilvl w:val="0"/>
          <w:numId w:val="6"/>
        </w:numPr>
        <w:spacing w:after="0" w:line="240" w:lineRule="auto"/>
        <w:rPr>
          <w:bCs/>
          <w:sz w:val="24"/>
          <w:szCs w:val="24"/>
        </w:rPr>
      </w:pPr>
      <w:r w:rsidRPr="00DA294D">
        <w:rPr>
          <w:bCs/>
          <w:sz w:val="24"/>
          <w:szCs w:val="24"/>
        </w:rPr>
        <w:t xml:space="preserve">ERYC Local Plan update </w:t>
      </w:r>
      <w:r w:rsidR="00A62CA7" w:rsidRPr="00DA294D">
        <w:rPr>
          <w:bCs/>
          <w:sz w:val="24"/>
          <w:szCs w:val="24"/>
        </w:rPr>
        <w:t>–</w:t>
      </w:r>
      <w:r w:rsidRPr="00DA294D">
        <w:rPr>
          <w:bCs/>
          <w:sz w:val="24"/>
          <w:szCs w:val="24"/>
        </w:rPr>
        <w:t xml:space="preserve"> consultation</w:t>
      </w:r>
      <w:r w:rsidR="00B73ED0">
        <w:rPr>
          <w:bCs/>
          <w:sz w:val="24"/>
          <w:szCs w:val="24"/>
        </w:rPr>
        <w:t xml:space="preserve"> information was circulated for </w:t>
      </w:r>
      <w:r w:rsidR="00695606">
        <w:rPr>
          <w:bCs/>
          <w:sz w:val="24"/>
          <w:szCs w:val="24"/>
        </w:rPr>
        <w:t xml:space="preserve">a </w:t>
      </w:r>
      <w:r w:rsidR="00B73ED0">
        <w:rPr>
          <w:bCs/>
          <w:sz w:val="24"/>
          <w:szCs w:val="24"/>
        </w:rPr>
        <w:t xml:space="preserve">response to </w:t>
      </w:r>
      <w:r w:rsidR="00695606">
        <w:rPr>
          <w:bCs/>
          <w:sz w:val="24"/>
          <w:szCs w:val="24"/>
        </w:rPr>
        <w:t xml:space="preserve">the </w:t>
      </w:r>
      <w:r w:rsidR="00B73ED0">
        <w:rPr>
          <w:bCs/>
          <w:sz w:val="24"/>
          <w:szCs w:val="24"/>
        </w:rPr>
        <w:t>survey</w:t>
      </w:r>
      <w:r w:rsidR="00695606">
        <w:rPr>
          <w:bCs/>
          <w:sz w:val="24"/>
          <w:szCs w:val="24"/>
        </w:rPr>
        <w:t xml:space="preserve"> on pending changes.</w:t>
      </w:r>
    </w:p>
    <w:p w14:paraId="42FABEBF" w14:textId="0A90C4A8" w:rsidR="00A62CA7" w:rsidRPr="00DA294D" w:rsidRDefault="00A62CA7" w:rsidP="002B6F10">
      <w:pPr>
        <w:pStyle w:val="ListParagraph"/>
        <w:numPr>
          <w:ilvl w:val="0"/>
          <w:numId w:val="6"/>
        </w:numPr>
        <w:spacing w:after="0" w:line="240" w:lineRule="auto"/>
        <w:rPr>
          <w:bCs/>
          <w:sz w:val="24"/>
          <w:szCs w:val="24"/>
        </w:rPr>
      </w:pPr>
      <w:r w:rsidRPr="00DA294D">
        <w:rPr>
          <w:bCs/>
          <w:sz w:val="24"/>
          <w:szCs w:val="24"/>
        </w:rPr>
        <w:t>Invitation to Planning Liaison Meetings</w:t>
      </w:r>
      <w:r w:rsidR="00B73ED0">
        <w:rPr>
          <w:bCs/>
          <w:sz w:val="24"/>
          <w:szCs w:val="24"/>
        </w:rPr>
        <w:t xml:space="preserve"> – Clerk to attend one session.</w:t>
      </w:r>
    </w:p>
    <w:p w14:paraId="105F9152" w14:textId="02289D18" w:rsidR="00FB21F1" w:rsidRPr="00DA294D" w:rsidRDefault="00A62CA7" w:rsidP="005044B5">
      <w:pPr>
        <w:pStyle w:val="ListParagraph"/>
        <w:numPr>
          <w:ilvl w:val="0"/>
          <w:numId w:val="6"/>
        </w:numPr>
        <w:spacing w:after="0" w:line="240" w:lineRule="auto"/>
        <w:rPr>
          <w:bCs/>
          <w:sz w:val="24"/>
          <w:szCs w:val="24"/>
        </w:rPr>
      </w:pPr>
      <w:r w:rsidRPr="00DA294D">
        <w:rPr>
          <w:bCs/>
          <w:sz w:val="24"/>
          <w:szCs w:val="24"/>
        </w:rPr>
        <w:t xml:space="preserve">Briefing on Bus strategy </w:t>
      </w:r>
      <w:r w:rsidR="00B73ED0">
        <w:rPr>
          <w:bCs/>
          <w:sz w:val="24"/>
          <w:szCs w:val="24"/>
        </w:rPr>
        <w:t>was circulated - no comments</w:t>
      </w:r>
    </w:p>
    <w:p w14:paraId="2AC2AE61" w14:textId="77777777" w:rsidR="003C4D58" w:rsidRPr="00DA294D" w:rsidRDefault="003C4D58" w:rsidP="003C4D58">
      <w:pPr>
        <w:pStyle w:val="ListParagraph"/>
        <w:spacing w:after="0" w:line="240" w:lineRule="auto"/>
        <w:ind w:left="1080"/>
        <w:rPr>
          <w:bCs/>
          <w:sz w:val="24"/>
          <w:szCs w:val="24"/>
        </w:rPr>
      </w:pPr>
    </w:p>
    <w:p w14:paraId="514FCE91" w14:textId="5ED87FF7" w:rsidR="00A50BDF" w:rsidRPr="00DA294D" w:rsidRDefault="00695606" w:rsidP="00695606">
      <w:pPr>
        <w:spacing w:after="0" w:line="240" w:lineRule="auto"/>
        <w:contextualSpacing/>
        <w:rPr>
          <w:bCs/>
          <w:sz w:val="24"/>
          <w:szCs w:val="24"/>
        </w:rPr>
      </w:pPr>
      <w:r w:rsidRPr="00695606">
        <w:rPr>
          <w:b/>
          <w:sz w:val="24"/>
          <w:szCs w:val="24"/>
        </w:rPr>
        <w:t>639</w:t>
      </w:r>
      <w:r>
        <w:rPr>
          <w:bCs/>
          <w:sz w:val="24"/>
          <w:szCs w:val="24"/>
        </w:rPr>
        <w:t xml:space="preserve">. </w:t>
      </w:r>
      <w:r w:rsidR="00A50BDF" w:rsidRPr="00DA294D">
        <w:rPr>
          <w:bCs/>
          <w:sz w:val="24"/>
          <w:szCs w:val="24"/>
        </w:rPr>
        <w:t>Finance</w:t>
      </w:r>
    </w:p>
    <w:p w14:paraId="7DB46185" w14:textId="7F63C111" w:rsidR="00A50BDF" w:rsidRPr="00DA294D" w:rsidRDefault="00B73ED0" w:rsidP="00A50BDF">
      <w:pPr>
        <w:numPr>
          <w:ilvl w:val="1"/>
          <w:numId w:val="1"/>
        </w:numPr>
        <w:spacing w:after="0" w:line="240" w:lineRule="auto"/>
        <w:contextualSpacing/>
        <w:rPr>
          <w:bCs/>
          <w:sz w:val="24"/>
          <w:szCs w:val="24"/>
        </w:rPr>
      </w:pPr>
      <w:r>
        <w:rPr>
          <w:bCs/>
          <w:sz w:val="24"/>
          <w:szCs w:val="24"/>
        </w:rPr>
        <w:t>It was proposed by Cllr Coe and seconded by Cllr Oxtoby that the</w:t>
      </w:r>
      <w:r w:rsidR="00A50BDF" w:rsidRPr="00DA294D">
        <w:rPr>
          <w:bCs/>
          <w:sz w:val="24"/>
          <w:szCs w:val="24"/>
        </w:rPr>
        <w:t xml:space="preserve"> accounts to </w:t>
      </w:r>
      <w:r w:rsidR="00830A52" w:rsidRPr="00DA294D">
        <w:rPr>
          <w:bCs/>
          <w:sz w:val="24"/>
          <w:szCs w:val="24"/>
        </w:rPr>
        <w:t>date</w:t>
      </w:r>
      <w:r>
        <w:rPr>
          <w:bCs/>
          <w:sz w:val="24"/>
          <w:szCs w:val="24"/>
        </w:rPr>
        <w:t xml:space="preserve"> be approved. Passed</w:t>
      </w:r>
    </w:p>
    <w:p w14:paraId="7D1231E9" w14:textId="615AC054" w:rsidR="008A5D04" w:rsidRPr="00DA294D" w:rsidRDefault="00B73ED0" w:rsidP="00A50BDF">
      <w:pPr>
        <w:numPr>
          <w:ilvl w:val="1"/>
          <w:numId w:val="1"/>
        </w:numPr>
        <w:spacing w:after="0" w:line="240" w:lineRule="auto"/>
        <w:contextualSpacing/>
        <w:rPr>
          <w:bCs/>
          <w:sz w:val="24"/>
          <w:szCs w:val="24"/>
        </w:rPr>
      </w:pPr>
      <w:r>
        <w:rPr>
          <w:bCs/>
          <w:sz w:val="24"/>
          <w:szCs w:val="24"/>
        </w:rPr>
        <w:t xml:space="preserve">It was proposed by Cllr </w:t>
      </w:r>
      <w:r>
        <w:rPr>
          <w:bCs/>
          <w:sz w:val="24"/>
          <w:szCs w:val="24"/>
        </w:rPr>
        <w:t>Blott</w:t>
      </w:r>
      <w:r>
        <w:rPr>
          <w:bCs/>
          <w:sz w:val="24"/>
          <w:szCs w:val="24"/>
        </w:rPr>
        <w:t xml:space="preserve"> and seconded by Cllr Oxtoby that </w:t>
      </w:r>
      <w:r w:rsidR="008A5D04" w:rsidRPr="00DA294D">
        <w:rPr>
          <w:bCs/>
          <w:sz w:val="24"/>
          <w:szCs w:val="24"/>
        </w:rPr>
        <w:t>payment of clerk</w:t>
      </w:r>
      <w:r w:rsidR="00426259" w:rsidRPr="00DA294D">
        <w:rPr>
          <w:bCs/>
          <w:sz w:val="24"/>
          <w:szCs w:val="24"/>
        </w:rPr>
        <w:t>’</w:t>
      </w:r>
      <w:r w:rsidR="008A5D04" w:rsidRPr="00DA294D">
        <w:rPr>
          <w:bCs/>
          <w:sz w:val="24"/>
          <w:szCs w:val="24"/>
        </w:rPr>
        <w:t xml:space="preserve">s salary and expenses for 3 </w:t>
      </w:r>
      <w:proofErr w:type="spellStart"/>
      <w:r w:rsidR="008A5D04" w:rsidRPr="00DA294D">
        <w:rPr>
          <w:bCs/>
          <w:sz w:val="24"/>
          <w:szCs w:val="24"/>
        </w:rPr>
        <w:t>mths</w:t>
      </w:r>
      <w:proofErr w:type="spellEnd"/>
      <w:r w:rsidR="008A5D04" w:rsidRPr="00DA294D">
        <w:rPr>
          <w:bCs/>
          <w:sz w:val="24"/>
          <w:szCs w:val="24"/>
        </w:rPr>
        <w:t xml:space="preserve"> to end of June</w:t>
      </w:r>
      <w:r>
        <w:rPr>
          <w:bCs/>
          <w:sz w:val="24"/>
          <w:szCs w:val="24"/>
        </w:rPr>
        <w:t xml:space="preserve"> be approved. Passed</w:t>
      </w:r>
    </w:p>
    <w:p w14:paraId="4B302074" w14:textId="77777777" w:rsidR="00DE6530" w:rsidRPr="00DA294D" w:rsidRDefault="00DE6530" w:rsidP="00DE6530">
      <w:pPr>
        <w:spacing w:after="0" w:line="240" w:lineRule="auto"/>
        <w:ind w:left="720"/>
        <w:contextualSpacing/>
        <w:rPr>
          <w:bCs/>
          <w:sz w:val="24"/>
          <w:szCs w:val="24"/>
        </w:rPr>
      </w:pPr>
    </w:p>
    <w:p w14:paraId="6727C511" w14:textId="624F9DDF" w:rsidR="00CA3935" w:rsidRPr="00DA294D" w:rsidRDefault="00CA3935" w:rsidP="00CA3935">
      <w:pPr>
        <w:spacing w:after="0" w:line="240" w:lineRule="auto"/>
        <w:rPr>
          <w:bCs/>
          <w:sz w:val="24"/>
          <w:szCs w:val="24"/>
        </w:rPr>
      </w:pPr>
    </w:p>
    <w:p w14:paraId="245E2755" w14:textId="34526459" w:rsidR="005C51CD" w:rsidRDefault="0068406E" w:rsidP="00830A52">
      <w:pPr>
        <w:spacing w:after="0" w:line="240" w:lineRule="auto"/>
        <w:contextualSpacing/>
        <w:rPr>
          <w:bCs/>
          <w:sz w:val="24"/>
          <w:szCs w:val="24"/>
        </w:rPr>
      </w:pPr>
      <w:r w:rsidRPr="00DA294D">
        <w:rPr>
          <w:bCs/>
          <w:sz w:val="24"/>
          <w:szCs w:val="24"/>
        </w:rPr>
        <w:t xml:space="preserve">Signed </w:t>
      </w:r>
      <w:r w:rsidR="00695606">
        <w:rPr>
          <w:bCs/>
          <w:sz w:val="24"/>
          <w:szCs w:val="24"/>
        </w:rPr>
        <w:t>as a true record</w:t>
      </w:r>
    </w:p>
    <w:p w14:paraId="57E07449" w14:textId="58D9F912" w:rsidR="00695606" w:rsidRDefault="00695606" w:rsidP="00830A52">
      <w:pPr>
        <w:spacing w:after="0" w:line="240" w:lineRule="auto"/>
        <w:contextualSpacing/>
        <w:rPr>
          <w:bCs/>
          <w:sz w:val="24"/>
          <w:szCs w:val="24"/>
        </w:rPr>
      </w:pPr>
    </w:p>
    <w:p w14:paraId="3D351E9A" w14:textId="77777777" w:rsidR="00695606" w:rsidRPr="00DA294D" w:rsidRDefault="00695606" w:rsidP="00830A52">
      <w:pPr>
        <w:spacing w:after="0" w:line="240" w:lineRule="auto"/>
        <w:contextualSpacing/>
        <w:rPr>
          <w:rFonts w:ascii="Freestyle Script" w:hAnsi="Freestyle Script"/>
          <w:bCs/>
          <w:sz w:val="36"/>
          <w:szCs w:val="36"/>
        </w:rPr>
      </w:pPr>
    </w:p>
    <w:p w14:paraId="4AAB81F4" w14:textId="77777777" w:rsidR="000958B0" w:rsidRPr="00DA294D" w:rsidRDefault="000958B0" w:rsidP="0068406E">
      <w:pPr>
        <w:spacing w:after="0" w:line="240" w:lineRule="auto"/>
        <w:contextualSpacing/>
        <w:rPr>
          <w:bCs/>
          <w:sz w:val="24"/>
          <w:szCs w:val="24"/>
        </w:rPr>
      </w:pPr>
    </w:p>
    <w:p w14:paraId="160AD459" w14:textId="7481D842" w:rsidR="0068406E" w:rsidRPr="00DA294D" w:rsidRDefault="0068406E" w:rsidP="005C51CD">
      <w:pPr>
        <w:spacing w:after="0" w:line="240" w:lineRule="auto"/>
        <w:contextualSpacing/>
        <w:rPr>
          <w:bCs/>
        </w:rPr>
      </w:pPr>
      <w:r w:rsidRPr="00DA294D">
        <w:rPr>
          <w:bCs/>
          <w:sz w:val="24"/>
          <w:szCs w:val="24"/>
        </w:rPr>
        <w:t>C</w:t>
      </w:r>
      <w:r w:rsidR="00695606">
        <w:rPr>
          <w:bCs/>
          <w:sz w:val="24"/>
          <w:szCs w:val="24"/>
        </w:rPr>
        <w:t>hairman</w:t>
      </w:r>
      <w:r w:rsidRPr="00DA294D">
        <w:rPr>
          <w:bCs/>
          <w:sz w:val="24"/>
          <w:szCs w:val="24"/>
        </w:rPr>
        <w:tab/>
      </w:r>
      <w:r w:rsidRPr="00DA294D">
        <w:rPr>
          <w:bCs/>
          <w:sz w:val="24"/>
          <w:szCs w:val="24"/>
        </w:rPr>
        <w:tab/>
      </w:r>
      <w:r w:rsidRPr="00DA294D">
        <w:rPr>
          <w:bCs/>
          <w:sz w:val="24"/>
          <w:szCs w:val="24"/>
        </w:rPr>
        <w:tab/>
      </w:r>
      <w:r w:rsidRPr="00DA294D">
        <w:rPr>
          <w:bCs/>
          <w:sz w:val="24"/>
          <w:szCs w:val="24"/>
        </w:rPr>
        <w:tab/>
      </w:r>
      <w:r w:rsidRPr="00DA294D">
        <w:rPr>
          <w:bCs/>
          <w:sz w:val="24"/>
          <w:szCs w:val="24"/>
        </w:rPr>
        <w:tab/>
      </w:r>
      <w:r w:rsidRPr="00DA294D">
        <w:rPr>
          <w:bCs/>
          <w:sz w:val="24"/>
          <w:szCs w:val="24"/>
        </w:rPr>
        <w:tab/>
      </w:r>
      <w:r w:rsidR="00695606">
        <w:rPr>
          <w:bCs/>
          <w:sz w:val="24"/>
          <w:szCs w:val="24"/>
        </w:rPr>
        <w:t xml:space="preserve">                           </w:t>
      </w:r>
      <w:r w:rsidR="00690F80" w:rsidRPr="00DA294D">
        <w:rPr>
          <w:bCs/>
          <w:sz w:val="24"/>
          <w:szCs w:val="24"/>
        </w:rPr>
        <w:t>Date.</w:t>
      </w:r>
    </w:p>
    <w:p w14:paraId="70B40937" w14:textId="77777777" w:rsidR="005C51CD" w:rsidRPr="00DA294D" w:rsidRDefault="005C51CD">
      <w:pPr>
        <w:rPr>
          <w:bCs/>
        </w:rPr>
      </w:pPr>
    </w:p>
    <w:sectPr w:rsidR="005C51CD" w:rsidRPr="00DA294D" w:rsidSect="00CA0D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0F90" w14:textId="77777777" w:rsidR="00E74EFF" w:rsidRDefault="00E74EFF" w:rsidP="001502B3">
      <w:pPr>
        <w:spacing w:after="0" w:line="240" w:lineRule="auto"/>
      </w:pPr>
      <w:r>
        <w:separator/>
      </w:r>
    </w:p>
  </w:endnote>
  <w:endnote w:type="continuationSeparator" w:id="0">
    <w:p w14:paraId="3692B47E" w14:textId="77777777" w:rsidR="00E74EFF" w:rsidRDefault="00E74EFF"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065" w14:textId="77777777" w:rsidR="00CA0D23" w:rsidRDefault="00CA0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438750"/>
      <w:docPartObj>
        <w:docPartGallery w:val="Page Numbers (Bottom of Page)"/>
        <w:docPartUnique/>
      </w:docPartObj>
    </w:sdtPr>
    <w:sdtEndPr>
      <w:rPr>
        <w:noProof/>
      </w:rPr>
    </w:sdtEndPr>
    <w:sdtContent>
      <w:p w14:paraId="71083B73" w14:textId="77777777" w:rsidR="00CA0D23" w:rsidRPr="00CA0D23" w:rsidRDefault="00CA0D23" w:rsidP="00CA0D23">
        <w:pPr>
          <w:contextualSpacing/>
          <w:jc w:val="center"/>
          <w:rPr>
            <w:bCs/>
            <w:color w:val="2F5496" w:themeColor="accent1" w:themeShade="BF"/>
          </w:rPr>
        </w:pPr>
        <w:r w:rsidRPr="00CA0D23">
          <w:rPr>
            <w:bCs/>
            <w:color w:val="2F5496" w:themeColor="accent1" w:themeShade="BF"/>
          </w:rPr>
          <w:t>Minutes to the meeting of Thwing &amp; Octon parish council held on Tuesday 22nd June 2021 at 7.00pm at Burton Fleming village hall</w:t>
        </w:r>
      </w:p>
      <w:p w14:paraId="14460A5A" w14:textId="6DEBE41D" w:rsidR="00CA0D23" w:rsidRDefault="00CA0D23">
        <w:pPr>
          <w:pStyle w:val="Footer"/>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4E7A16EB" w14:textId="77777777" w:rsidR="001502B3" w:rsidRDefault="00150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3B9E" w14:textId="77777777" w:rsidR="00CA0D23" w:rsidRDefault="00CA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C0A8" w14:textId="77777777" w:rsidR="00E74EFF" w:rsidRDefault="00E74EFF" w:rsidP="001502B3">
      <w:pPr>
        <w:spacing w:after="0" w:line="240" w:lineRule="auto"/>
      </w:pPr>
      <w:r>
        <w:separator/>
      </w:r>
    </w:p>
  </w:footnote>
  <w:footnote w:type="continuationSeparator" w:id="0">
    <w:p w14:paraId="79CD9BBC" w14:textId="77777777" w:rsidR="00E74EFF" w:rsidRDefault="00E74EFF" w:rsidP="0015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6A70" w14:textId="77777777" w:rsidR="00CA0D23" w:rsidRDefault="00CA0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A439" w14:textId="77777777" w:rsidR="00CA0D23" w:rsidRDefault="00CA0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7CD3" w14:textId="77777777" w:rsidR="00CA0D23" w:rsidRDefault="00CA0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10F75"/>
    <w:rsid w:val="000354F9"/>
    <w:rsid w:val="00066943"/>
    <w:rsid w:val="00071B0D"/>
    <w:rsid w:val="000958B0"/>
    <w:rsid w:val="000B269B"/>
    <w:rsid w:val="000B27AD"/>
    <w:rsid w:val="001502B3"/>
    <w:rsid w:val="0015482B"/>
    <w:rsid w:val="00156AC0"/>
    <w:rsid w:val="0016287D"/>
    <w:rsid w:val="00180CA7"/>
    <w:rsid w:val="00185244"/>
    <w:rsid w:val="001867CE"/>
    <w:rsid w:val="00187B3F"/>
    <w:rsid w:val="00197A07"/>
    <w:rsid w:val="001B0CE8"/>
    <w:rsid w:val="001B30A8"/>
    <w:rsid w:val="001B60D5"/>
    <w:rsid w:val="001D74AD"/>
    <w:rsid w:val="001E63E6"/>
    <w:rsid w:val="00242F47"/>
    <w:rsid w:val="00266A13"/>
    <w:rsid w:val="002702B4"/>
    <w:rsid w:val="002858C8"/>
    <w:rsid w:val="002952D9"/>
    <w:rsid w:val="002A7BA0"/>
    <w:rsid w:val="002B6F10"/>
    <w:rsid w:val="002E4215"/>
    <w:rsid w:val="00314270"/>
    <w:rsid w:val="00317883"/>
    <w:rsid w:val="00330231"/>
    <w:rsid w:val="00333599"/>
    <w:rsid w:val="00341308"/>
    <w:rsid w:val="003776E4"/>
    <w:rsid w:val="00396CD2"/>
    <w:rsid w:val="003B2928"/>
    <w:rsid w:val="003C4D58"/>
    <w:rsid w:val="00401484"/>
    <w:rsid w:val="00410C58"/>
    <w:rsid w:val="00412159"/>
    <w:rsid w:val="00422C8B"/>
    <w:rsid w:val="00426259"/>
    <w:rsid w:val="004271E6"/>
    <w:rsid w:val="004438F9"/>
    <w:rsid w:val="00447B05"/>
    <w:rsid w:val="00470C8E"/>
    <w:rsid w:val="0048301B"/>
    <w:rsid w:val="004B1647"/>
    <w:rsid w:val="004C44CD"/>
    <w:rsid w:val="004D3DAD"/>
    <w:rsid w:val="005044B5"/>
    <w:rsid w:val="00535EAF"/>
    <w:rsid w:val="005635FB"/>
    <w:rsid w:val="00563A81"/>
    <w:rsid w:val="00585371"/>
    <w:rsid w:val="0059149E"/>
    <w:rsid w:val="005A48D7"/>
    <w:rsid w:val="005C51CD"/>
    <w:rsid w:val="006243F8"/>
    <w:rsid w:val="006276FD"/>
    <w:rsid w:val="00655281"/>
    <w:rsid w:val="006835B4"/>
    <w:rsid w:val="0068406E"/>
    <w:rsid w:val="00690F80"/>
    <w:rsid w:val="00695606"/>
    <w:rsid w:val="006A1F01"/>
    <w:rsid w:val="006A6FEE"/>
    <w:rsid w:val="006A7369"/>
    <w:rsid w:val="006B22F3"/>
    <w:rsid w:val="006C09A6"/>
    <w:rsid w:val="006C4A93"/>
    <w:rsid w:val="006D0BCF"/>
    <w:rsid w:val="00700D1E"/>
    <w:rsid w:val="0072117D"/>
    <w:rsid w:val="00756EF4"/>
    <w:rsid w:val="00774012"/>
    <w:rsid w:val="007813F3"/>
    <w:rsid w:val="00783D49"/>
    <w:rsid w:val="007934D2"/>
    <w:rsid w:val="007A02D1"/>
    <w:rsid w:val="007B6BC8"/>
    <w:rsid w:val="007D0D90"/>
    <w:rsid w:val="00813306"/>
    <w:rsid w:val="00830A52"/>
    <w:rsid w:val="008444AF"/>
    <w:rsid w:val="008612A0"/>
    <w:rsid w:val="008A5D04"/>
    <w:rsid w:val="008B66C8"/>
    <w:rsid w:val="008E3765"/>
    <w:rsid w:val="00944194"/>
    <w:rsid w:val="00963E1D"/>
    <w:rsid w:val="00982465"/>
    <w:rsid w:val="009A2106"/>
    <w:rsid w:val="009B2896"/>
    <w:rsid w:val="009D6B08"/>
    <w:rsid w:val="00A065A1"/>
    <w:rsid w:val="00A21CC8"/>
    <w:rsid w:val="00A50BDF"/>
    <w:rsid w:val="00A614E5"/>
    <w:rsid w:val="00A624D3"/>
    <w:rsid w:val="00A62CA7"/>
    <w:rsid w:val="00A63DB4"/>
    <w:rsid w:val="00AD04FC"/>
    <w:rsid w:val="00AD6F94"/>
    <w:rsid w:val="00B73ED0"/>
    <w:rsid w:val="00B97420"/>
    <w:rsid w:val="00BF1711"/>
    <w:rsid w:val="00C00554"/>
    <w:rsid w:val="00C0087A"/>
    <w:rsid w:val="00C31E2E"/>
    <w:rsid w:val="00C52D02"/>
    <w:rsid w:val="00C66854"/>
    <w:rsid w:val="00CA0D23"/>
    <w:rsid w:val="00CA3935"/>
    <w:rsid w:val="00CB2FAF"/>
    <w:rsid w:val="00CC52A3"/>
    <w:rsid w:val="00CF42C9"/>
    <w:rsid w:val="00D00C35"/>
    <w:rsid w:val="00D0317C"/>
    <w:rsid w:val="00D342C0"/>
    <w:rsid w:val="00D349E7"/>
    <w:rsid w:val="00D365CE"/>
    <w:rsid w:val="00D63863"/>
    <w:rsid w:val="00D71F16"/>
    <w:rsid w:val="00DA294D"/>
    <w:rsid w:val="00DB39CC"/>
    <w:rsid w:val="00DD079B"/>
    <w:rsid w:val="00DE6530"/>
    <w:rsid w:val="00DE754D"/>
    <w:rsid w:val="00E21BD6"/>
    <w:rsid w:val="00E26C93"/>
    <w:rsid w:val="00E33801"/>
    <w:rsid w:val="00E427C6"/>
    <w:rsid w:val="00E43366"/>
    <w:rsid w:val="00E548B4"/>
    <w:rsid w:val="00E74EFF"/>
    <w:rsid w:val="00E81DF7"/>
    <w:rsid w:val="00E849DE"/>
    <w:rsid w:val="00E91C70"/>
    <w:rsid w:val="00EE4B92"/>
    <w:rsid w:val="00EE6023"/>
    <w:rsid w:val="00F06B81"/>
    <w:rsid w:val="00F30DE4"/>
    <w:rsid w:val="00F3672F"/>
    <w:rsid w:val="00F510BD"/>
    <w:rsid w:val="00F52B12"/>
    <w:rsid w:val="00F561B7"/>
    <w:rsid w:val="00F67974"/>
    <w:rsid w:val="00F9016D"/>
    <w:rsid w:val="00FB21F1"/>
    <w:rsid w:val="00FC0D67"/>
    <w:rsid w:val="00FC39DA"/>
    <w:rsid w:val="00FC7DC1"/>
    <w:rsid w:val="00FD00E7"/>
    <w:rsid w:val="00FD583F"/>
    <w:rsid w:val="00FE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2021-07-02T10:26:00Z</dcterms:created>
  <dcterms:modified xsi:type="dcterms:W3CDTF">2021-07-02T10:43:00Z</dcterms:modified>
</cp:coreProperties>
</file>